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17DA6" w14:textId="0873F116" w:rsidR="007277D4" w:rsidRDefault="00452882">
      <w:r>
        <w:t>THE VILLAGE OF ANDALUSIA WILL BE HOLDING A SPECIAL MEETING TO RENEW OUR FRANCHISE AGREEMENT WITH MIDAMERICAN ENERGY ON APRIL 21, 2025 AT 6:45 PM AT THE VILLAGE HALL, 221 1</w:t>
      </w:r>
      <w:r w:rsidRPr="00452882">
        <w:rPr>
          <w:vertAlign w:val="superscript"/>
        </w:rPr>
        <w:t>ST</w:t>
      </w:r>
      <w:r>
        <w:t xml:space="preserve"> STREET. </w:t>
      </w:r>
    </w:p>
    <w:sectPr w:rsidR="007277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882"/>
    <w:rsid w:val="00113EA4"/>
    <w:rsid w:val="00302C6D"/>
    <w:rsid w:val="00452882"/>
    <w:rsid w:val="0057264A"/>
    <w:rsid w:val="007277D4"/>
    <w:rsid w:val="00A7753A"/>
    <w:rsid w:val="00C04F5B"/>
    <w:rsid w:val="00DD1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59C3E"/>
  <w15:chartTrackingRefBased/>
  <w15:docId w15:val="{92C043DF-0473-4036-AF6A-CA0BAE2EF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28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28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288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28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288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28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28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28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28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28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28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28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288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288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288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288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288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288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28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28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28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28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28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288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288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288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28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288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288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City of Andalusia</dc:creator>
  <cp:keywords/>
  <dc:description/>
  <cp:lastModifiedBy>City of Andalusia</cp:lastModifiedBy>
  <cp:revision>1</cp:revision>
  <dcterms:created xsi:type="dcterms:W3CDTF">2025-04-04T13:58:00Z</dcterms:created>
  <dcterms:modified xsi:type="dcterms:W3CDTF">2025-04-04T14:02:00Z</dcterms:modified>
</cp:coreProperties>
</file>